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79" w:rsidRDefault="00C3608B" w:rsidP="00FB23A6">
      <w:pPr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CONSILIUL LOCAL AL MUNICIPIULUI TIMIȘOARA</w:t>
      </w:r>
    </w:p>
    <w:p w:rsidR="0071691A" w:rsidRDefault="0071691A" w:rsidP="00FB23A6">
      <w:pPr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Comisia de Evaluare și Selecționare a </w:t>
      </w:r>
      <w:r w:rsidR="00B62080">
        <w:rPr>
          <w:rFonts w:ascii="Times New Roman" w:hAnsi="Times New Roman" w:cs="Times New Roman"/>
          <w:b/>
          <w:sz w:val="24"/>
          <w:szCs w:val="24"/>
        </w:rPr>
        <w:t>Asociațiilor</w:t>
      </w:r>
      <w:r>
        <w:rPr>
          <w:rFonts w:ascii="Times New Roman" w:hAnsi="Times New Roman" w:cs="Times New Roman"/>
          <w:b/>
          <w:sz w:val="24"/>
          <w:szCs w:val="24"/>
        </w:rPr>
        <w:t xml:space="preserve"> și Fundațiilor </w:t>
      </w:r>
    </w:p>
    <w:p w:rsidR="00895C79" w:rsidRDefault="0071691A" w:rsidP="00FB23A6">
      <w:pPr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 pot primi finanțare în baza Legii 34/1998</w:t>
      </w:r>
    </w:p>
    <w:p w:rsidR="00D51B34" w:rsidRDefault="00D51B34" w:rsidP="00FB23A6">
      <w:pPr>
        <w:spacing w:after="0" w:afterAutospacing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1691A" w:rsidRDefault="0071691A" w:rsidP="00FB23A6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LISTA </w:t>
      </w:r>
    </w:p>
    <w:p w:rsidR="00FF42EE" w:rsidRDefault="0071691A" w:rsidP="00FB23A6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asociațiilor și fundațiilor care au fost selecționate pentru a primi subvenție</w:t>
      </w:r>
      <w:r w:rsidR="00F6387E">
        <w:rPr>
          <w:rFonts w:ascii="Times New Roman" w:hAnsi="Times New Roman" w:cs="Times New Roman"/>
          <w:b/>
          <w:sz w:val="24"/>
          <w:szCs w:val="24"/>
        </w:rPr>
        <w:t xml:space="preserve"> în baza Legii nr.34/1998</w:t>
      </w:r>
    </w:p>
    <w:p w:rsidR="004024AB" w:rsidRPr="00E92B03" w:rsidRDefault="004024AB" w:rsidP="00FB23A6">
      <w:pPr>
        <w:spacing w:after="0" w:afterAutospacing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695" w:type="dxa"/>
        <w:jc w:val="center"/>
        <w:tblInd w:w="-743" w:type="dxa"/>
        <w:tblLayout w:type="fixed"/>
        <w:tblLook w:val="04A0"/>
      </w:tblPr>
      <w:tblGrid>
        <w:gridCol w:w="567"/>
        <w:gridCol w:w="3432"/>
        <w:gridCol w:w="3260"/>
        <w:gridCol w:w="3260"/>
        <w:gridCol w:w="1276"/>
        <w:gridCol w:w="1276"/>
        <w:gridCol w:w="1624"/>
      </w:tblGrid>
      <w:tr w:rsidR="005C77C3" w:rsidRPr="005E3158" w:rsidTr="005C77C3">
        <w:trPr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Nr.</w:t>
            </w:r>
          </w:p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crt</w:t>
            </w:r>
          </w:p>
        </w:tc>
        <w:tc>
          <w:tcPr>
            <w:tcW w:w="3432" w:type="dxa"/>
            <w:shd w:val="clear" w:color="auto" w:fill="DDD9C3" w:themeFill="background2" w:themeFillShade="E6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</w:p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Denumire asociație, fundație selecționată de Comisie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5C77C3" w:rsidRPr="005E3158" w:rsidRDefault="005C77C3" w:rsidP="00B62080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  <w:r w:rsidRPr="005E3158">
              <w:rPr>
                <w:rFonts w:ascii="Times New Roman" w:hAnsi="Times New Roman" w:cs="Times New Roman"/>
              </w:rPr>
              <w:t xml:space="preserve"> unitate specializată, conform Liniilor prioritare aprobate prin </w:t>
            </w:r>
            <w:r>
              <w:rPr>
                <w:rFonts w:ascii="Times New Roman" w:hAnsi="Times New Roman" w:cs="Times New Roman"/>
              </w:rPr>
              <w:t>HCLMT nr.101/20.09.2016 modificată prin HCLMT nr.219/28.11.2016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Serviciul social acreditat al asociației/fundației selecționate de către Comisie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Număr mediu</w:t>
            </w:r>
          </w:p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 propuși de Comisie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Suma propusă de Comisie pe an</w:t>
            </w:r>
          </w:p>
        </w:tc>
        <w:tc>
          <w:tcPr>
            <w:tcW w:w="1624" w:type="dxa"/>
            <w:shd w:val="clear" w:color="auto" w:fill="DDD9C3" w:themeFill="background2" w:themeFillShade="E6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Nivel </w:t>
            </w:r>
            <w:r w:rsidR="000412A1">
              <w:rPr>
                <w:rFonts w:ascii="Times New Roman" w:hAnsi="Times New Roman" w:cs="Times New Roman"/>
              </w:rPr>
              <w:t xml:space="preserve">maxim </w:t>
            </w:r>
            <w:r w:rsidRPr="005E3158">
              <w:rPr>
                <w:rFonts w:ascii="Times New Roman" w:hAnsi="Times New Roman" w:cs="Times New Roman"/>
              </w:rPr>
              <w:t>subvenție lei/persoană/lună</w:t>
            </w:r>
            <w:r>
              <w:rPr>
                <w:rFonts w:ascii="Times New Roman" w:hAnsi="Times New Roman" w:cs="Times New Roman"/>
              </w:rPr>
              <w:t xml:space="preserve"> conform HCLMT nr.101/20.09.2016 modificată prin HCLMT nr.219/28.11.2016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 w:val="restart"/>
          </w:tcPr>
          <w:p w:rsidR="005C77C3" w:rsidRPr="005E3158" w:rsidRDefault="005C77C3" w:rsidP="00FB23A6">
            <w:pPr>
              <w:pStyle w:val="ListParagraph"/>
              <w:numPr>
                <w:ilvl w:val="0"/>
                <w:numId w:val="10"/>
              </w:num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  <w:b/>
              </w:rPr>
            </w:pPr>
            <w:r w:rsidRPr="005E3158">
              <w:rPr>
                <w:rFonts w:ascii="Times New Roman" w:hAnsi="Times New Roman" w:cs="Times New Roman"/>
                <w:b/>
              </w:rPr>
              <w:t>Federația Caritas a Diacezei Timișoara</w:t>
            </w:r>
          </w:p>
        </w:tc>
        <w:tc>
          <w:tcPr>
            <w:tcW w:w="3260" w:type="dxa"/>
          </w:tcPr>
          <w:p w:rsidR="005C77C3" w:rsidRDefault="005C77C3" w:rsidP="00231B9C">
            <w:pPr>
              <w:pStyle w:val="NoSpacing"/>
              <w:jc w:val="both"/>
              <w:rPr>
                <w:rFonts w:ascii="Times New Roman" w:hAnsi="Times New Roman"/>
              </w:rPr>
            </w:pPr>
            <w:r w:rsidRPr="005E3158">
              <w:rPr>
                <w:rFonts w:ascii="Times New Roman" w:hAnsi="Times New Roman"/>
              </w:rPr>
              <w:t xml:space="preserve">8810 ID – I </w:t>
            </w:r>
          </w:p>
          <w:p w:rsidR="005C77C3" w:rsidRPr="005E3158" w:rsidRDefault="005C77C3" w:rsidP="00231B9C">
            <w:pPr>
              <w:pStyle w:val="NoSpacing"/>
              <w:jc w:val="both"/>
              <w:rPr>
                <w:rFonts w:ascii="Times New Roman" w:eastAsia="Calibri" w:hAnsi="Times New Roman"/>
              </w:rPr>
            </w:pPr>
            <w:r w:rsidRPr="005E3158">
              <w:rPr>
                <w:rFonts w:ascii="Times New Roman" w:hAnsi="Times New Roman"/>
              </w:rPr>
              <w:t>Unități de îngrijire la domiciliu și Îngrijiri persoane la domiciliu (acordate de îngrijitori persoane)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Servicii de îngrijire la domiciliu pentru persoane vârstnice</w:t>
            </w:r>
            <w:r w:rsidRPr="005E3158">
              <w:rPr>
                <w:rFonts w:ascii="Times New Roman" w:hAnsi="Times New Roman" w:cs="Times New Roman"/>
              </w:rPr>
              <w:t xml:space="preserve"> Serviciul de îngrijire la domiciliu pentru persoane vârstnice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5E3158">
              <w:rPr>
                <w:rFonts w:ascii="Times New Roman" w:hAnsi="Times New Roman" w:cs="Times New Roman"/>
              </w:rPr>
              <w:t xml:space="preserve"> beneficiari</w:t>
            </w:r>
          </w:p>
        </w:tc>
        <w:tc>
          <w:tcPr>
            <w:tcW w:w="1276" w:type="dxa"/>
          </w:tcPr>
          <w:p w:rsidR="005C77C3" w:rsidRPr="005E3158" w:rsidRDefault="005C77C3" w:rsidP="00DB0BD0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95</w:t>
            </w:r>
            <w:r w:rsidRPr="005E3158">
              <w:rPr>
                <w:rFonts w:ascii="Times New Roman" w:hAnsi="Times New Roman" w:cs="Times New Roman"/>
              </w:rPr>
              <w:t xml:space="preserve">.000 </w:t>
            </w:r>
          </w:p>
        </w:tc>
        <w:tc>
          <w:tcPr>
            <w:tcW w:w="1624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  <w:r w:rsidRPr="005E31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8790 CR - VD - 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Centre de primire în regim de urgență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 xml:space="preserve">Centre rezidențiale de îngrijire și asistență pentru victimele violenței în familie (domestice) </w:t>
            </w:r>
            <w:r w:rsidRPr="005E3158">
              <w:rPr>
                <w:rFonts w:ascii="Times New Roman" w:eastAsia="Calibri" w:hAnsi="Times New Roman" w:cs="Times New Roman"/>
              </w:rPr>
              <w:t>Adăpostul pentru femei victime ale violenței domestice ”Casa Maria a Apostolilor”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10</w:t>
            </w:r>
          </w:p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165.600</w:t>
            </w:r>
            <w:r w:rsidRPr="005E3158">
              <w:rPr>
                <w:rFonts w:ascii="Times New Roman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8899 CPDH - 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Cantine sociale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de preparare și distribuire a hranei pentru persoane în risc de sărăcie</w:t>
            </w:r>
            <w:r w:rsidRPr="005E3158">
              <w:rPr>
                <w:rFonts w:ascii="Times New Roman" w:eastAsia="Calibri" w:hAnsi="Times New Roman" w:cs="Times New Roman"/>
              </w:rPr>
              <w:t xml:space="preserve"> Cantina socialăTimișoara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70 beneficiari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336.000</w:t>
            </w:r>
          </w:p>
        </w:tc>
        <w:tc>
          <w:tcPr>
            <w:tcW w:w="1624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400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8790 CR - PFA - II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Adăposturi de noapte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rezidențiale de îngrijire și asistență pentru persoanele fără adăpost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Azilul de noapte ”Pater Jordan”</w:t>
            </w:r>
          </w:p>
        </w:tc>
        <w:tc>
          <w:tcPr>
            <w:tcW w:w="1276" w:type="dxa"/>
          </w:tcPr>
          <w:p w:rsidR="005C77C3" w:rsidRPr="005E3158" w:rsidRDefault="005C77C3" w:rsidP="00772D2A">
            <w:pPr>
              <w:spacing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70 beneficiari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420.000 </w:t>
            </w:r>
          </w:p>
        </w:tc>
        <w:tc>
          <w:tcPr>
            <w:tcW w:w="1624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500</w:t>
            </w:r>
          </w:p>
        </w:tc>
      </w:tr>
      <w:tr w:rsidR="005C77C3" w:rsidRPr="005E3158" w:rsidTr="005C77C3">
        <w:trPr>
          <w:trHeight w:val="149"/>
          <w:jc w:val="center"/>
        </w:trPr>
        <w:tc>
          <w:tcPr>
            <w:tcW w:w="567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2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Serviciul de Ajutor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Maltez din România</w:t>
            </w:r>
          </w:p>
        </w:tc>
        <w:tc>
          <w:tcPr>
            <w:tcW w:w="3260" w:type="dxa"/>
          </w:tcPr>
          <w:p w:rsidR="005C77C3" w:rsidRDefault="005C77C3" w:rsidP="00C92F42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8899 CPDH - I</w:t>
            </w:r>
            <w:r w:rsidRPr="005E3158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5C77C3" w:rsidRPr="005E3158" w:rsidRDefault="005C77C3" w:rsidP="00C92F42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Cantine sociale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de preparare și distribuire a hranei pentru persoane în risc de sărăcie</w:t>
            </w:r>
            <w:r w:rsidRPr="005E3158">
              <w:rPr>
                <w:rFonts w:ascii="Times New Roman" w:eastAsia="Calibri" w:hAnsi="Times New Roman" w:cs="Times New Roman"/>
              </w:rPr>
              <w:t xml:space="preserve"> Cantina Socială ”Aurelian Balint”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100</w:t>
            </w:r>
          </w:p>
          <w:p w:rsidR="005C77C3" w:rsidRPr="005E3158" w:rsidRDefault="005C77C3" w:rsidP="00FB23A6">
            <w:pPr>
              <w:spacing w:afterAutospacing="0"/>
              <w:jc w:val="center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165BCD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5E3158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624" w:type="dxa"/>
          </w:tcPr>
          <w:p w:rsidR="005C77C3" w:rsidRPr="005E3158" w:rsidRDefault="005C77C3" w:rsidP="00772D2A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400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hAnsi="Times New Roman"/>
              </w:rPr>
            </w:pPr>
            <w:r w:rsidRPr="005E3158">
              <w:rPr>
                <w:rFonts w:ascii="Times New Roman" w:hAnsi="Times New Roman"/>
              </w:rPr>
              <w:t xml:space="preserve">8810 ID – I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 xml:space="preserve">Unități de îngrijire la domiciliu și </w:t>
            </w:r>
            <w:r w:rsidRPr="005E3158">
              <w:rPr>
                <w:rFonts w:ascii="Times New Roman" w:hAnsi="Times New Roman"/>
              </w:rPr>
              <w:lastRenderedPageBreak/>
              <w:t>Îngrijiri persoane la domiciliu (acordate de îngrijitori persoane)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lastRenderedPageBreak/>
              <w:t>Servicii de îngrijire la domiciliu pentru persoane vârstnice</w:t>
            </w:r>
            <w:r w:rsidRPr="005E3158">
              <w:rPr>
                <w:rFonts w:ascii="Times New Roman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lastRenderedPageBreak/>
              <w:t>Serviciul de îngrijire la domiciliu a persoanelor vârstnice</w:t>
            </w:r>
          </w:p>
        </w:tc>
        <w:tc>
          <w:tcPr>
            <w:tcW w:w="1276" w:type="dxa"/>
          </w:tcPr>
          <w:p w:rsidR="005C77C3" w:rsidRPr="005E3158" w:rsidRDefault="005C77C3" w:rsidP="00772D2A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5C77C3" w:rsidRPr="005E3158" w:rsidRDefault="005C77C3" w:rsidP="00772D2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233.340</w:t>
            </w:r>
          </w:p>
        </w:tc>
        <w:tc>
          <w:tcPr>
            <w:tcW w:w="1624" w:type="dxa"/>
          </w:tcPr>
          <w:p w:rsidR="005C77C3" w:rsidRPr="005E3158" w:rsidRDefault="005C77C3" w:rsidP="00DB0BD0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</w:tcPr>
          <w:p w:rsidR="005C77C3" w:rsidRPr="005E3158" w:rsidRDefault="005C77C3" w:rsidP="003D29AA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432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Fundația ”PentruVoi”</w:t>
            </w: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hAnsi="Times New Roman"/>
              </w:rPr>
              <w:t>8790 CR - D - VII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Locuințe protejate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rezidențiale pentru persoane adulte cu dizabilități</w:t>
            </w:r>
            <w:r w:rsidRPr="005E3158">
              <w:rPr>
                <w:rFonts w:ascii="Times New Roman" w:eastAsia="Calibri" w:hAnsi="Times New Roman" w:cs="Times New Roman"/>
              </w:rPr>
              <w:t xml:space="preserve"> Locuința protejată Cristian</w:t>
            </w:r>
          </w:p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Locuința protejată Dina</w:t>
            </w:r>
          </w:p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Locuința protejată Dora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Locuința protejată  Laura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Locuința protejată Ovidiu</w:t>
            </w:r>
          </w:p>
        </w:tc>
        <w:tc>
          <w:tcPr>
            <w:tcW w:w="1276" w:type="dxa"/>
          </w:tcPr>
          <w:p w:rsidR="005C77C3" w:rsidRPr="005E3158" w:rsidRDefault="005C77C3" w:rsidP="00772D2A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22</w:t>
            </w:r>
          </w:p>
          <w:p w:rsidR="005C77C3" w:rsidRPr="005E3158" w:rsidRDefault="005C77C3" w:rsidP="00772D2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165BCD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  <w:r w:rsidRPr="005E31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624" w:type="dxa"/>
          </w:tcPr>
          <w:p w:rsidR="005C77C3" w:rsidRPr="005E3158" w:rsidRDefault="005C77C3" w:rsidP="00772D2A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800,75</w:t>
            </w:r>
            <w:r w:rsidRPr="005E31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hAnsi="Times New Roman"/>
              </w:rPr>
              <w:t>8790 CDR-D-IV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 xml:space="preserve">Centre de tip Respiro 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rezidențiale pentru persoane adulte cu dizabilități</w:t>
            </w:r>
            <w:r w:rsidRPr="005E3158">
              <w:rPr>
                <w:rFonts w:ascii="Times New Roman" w:eastAsia="Calibri" w:hAnsi="Times New Roman" w:cs="Times New Roman"/>
              </w:rPr>
              <w:t xml:space="preserve"> Centrul de tip Respiro</w:t>
            </w:r>
          </w:p>
        </w:tc>
        <w:tc>
          <w:tcPr>
            <w:tcW w:w="1276" w:type="dxa"/>
          </w:tcPr>
          <w:p w:rsidR="005C77C3" w:rsidRPr="005E3158" w:rsidRDefault="005C77C3" w:rsidP="003D29AA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5</w:t>
            </w:r>
          </w:p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DB0BD0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Pr="005E31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624" w:type="dxa"/>
          </w:tcPr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8899 CZ - D - 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Centre de Zi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de zi pentru persoane adulte cu dizabilități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Centrul de Zi ”OrizonturiNoi”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Centrul de Zi ”LadislauTacsi”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Centrul de Zi ”Impreună”</w:t>
            </w:r>
          </w:p>
        </w:tc>
        <w:tc>
          <w:tcPr>
            <w:tcW w:w="1276" w:type="dxa"/>
          </w:tcPr>
          <w:p w:rsidR="005C77C3" w:rsidRPr="005E3158" w:rsidRDefault="005C77C3" w:rsidP="003D29AA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170</w:t>
            </w:r>
          </w:p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3.298.333</w:t>
            </w:r>
          </w:p>
        </w:tc>
        <w:tc>
          <w:tcPr>
            <w:tcW w:w="1624" w:type="dxa"/>
          </w:tcPr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432" w:type="dxa"/>
            <w:vMerge w:val="restart"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Asociația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Evanghelistică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și de Caritate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Isus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Speranța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României</w:t>
            </w:r>
          </w:p>
        </w:tc>
        <w:tc>
          <w:tcPr>
            <w:tcW w:w="3260" w:type="dxa"/>
          </w:tcPr>
          <w:p w:rsidR="005C77C3" w:rsidRDefault="005C77C3" w:rsidP="005E3158">
            <w:pPr>
              <w:spacing w:afterAutospacing="0" w:line="260" w:lineRule="atLeas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 w:cs="Times New Roman"/>
              </w:rPr>
              <w:t>8790 CRT - 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AA3538" w:rsidRDefault="005C77C3" w:rsidP="005E3158">
            <w:pPr>
              <w:spacing w:afterAutospacing="0" w:line="260" w:lineRule="atLeast"/>
              <w:rPr>
                <w:rFonts w:ascii="Times New Roman" w:hAnsi="Times New Roman" w:cs="Times New Roman"/>
              </w:rPr>
            </w:pPr>
            <w:r w:rsidRPr="00AA3538">
              <w:rPr>
                <w:rFonts w:ascii="Times New Roman" w:hAnsi="Times New Roman" w:cs="Times New Roman"/>
              </w:rPr>
              <w:t>Centre multifuncționale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5C77C3" w:rsidRDefault="005C77C3" w:rsidP="00FB23A6">
            <w:pPr>
              <w:spacing w:afterAutospacing="0"/>
              <w:jc w:val="left"/>
              <w:rPr>
                <w:rFonts w:ascii="Times New Roman" w:hAnsi="Times New Roman"/>
              </w:rPr>
            </w:pPr>
            <w:r w:rsidRPr="00AA3538">
              <w:rPr>
                <w:rFonts w:ascii="Times New Roman" w:hAnsi="Times New Roman" w:cs="Times New Roman"/>
                <w:b/>
              </w:rPr>
              <w:t>Centre rezidențiale pentru tineri în dificultate</w:t>
            </w:r>
            <w:r w:rsidRPr="005E3158">
              <w:rPr>
                <w:rFonts w:ascii="Times New Roman" w:hAnsi="Times New Roman"/>
              </w:rPr>
              <w:t xml:space="preserve"> </w:t>
            </w:r>
          </w:p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 xml:space="preserve">Serviciul de Ocrotire a Tinerilor Dezinstituționalizați </w:t>
            </w:r>
            <w:r w:rsidRPr="005E3158">
              <w:rPr>
                <w:rFonts w:ascii="Times New Roman" w:hAnsi="Times New Roman" w:cs="Times New Roman"/>
              </w:rPr>
              <w:t>”</w:t>
            </w:r>
            <w:r w:rsidRPr="005E3158">
              <w:rPr>
                <w:rFonts w:ascii="Times New Roman" w:hAnsi="Times New Roman"/>
              </w:rPr>
              <w:t>Frații lui Onisim</w:t>
            </w:r>
            <w:r w:rsidRPr="005E31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6" w:type="dxa"/>
          </w:tcPr>
          <w:p w:rsidR="005C77C3" w:rsidRPr="005E3158" w:rsidRDefault="005C77C3" w:rsidP="003D29AA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18</w:t>
            </w:r>
          </w:p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DB0BD0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5E31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24" w:type="dxa"/>
          </w:tcPr>
          <w:p w:rsidR="005C77C3" w:rsidRPr="005E3158" w:rsidRDefault="005C77C3" w:rsidP="003D29AA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vMerge/>
          </w:tcPr>
          <w:p w:rsidR="005C77C3" w:rsidRPr="005E3158" w:rsidRDefault="005C77C3" w:rsidP="00FB23A6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5C77C3" w:rsidRDefault="005C77C3" w:rsidP="005E3158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8899 CPDH - I</w:t>
            </w:r>
            <w:r w:rsidRPr="005E3158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5C77C3" w:rsidRPr="005E3158" w:rsidRDefault="005C77C3" w:rsidP="005E3158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 xml:space="preserve">Cantine sociale </w:t>
            </w:r>
          </w:p>
        </w:tc>
        <w:tc>
          <w:tcPr>
            <w:tcW w:w="3260" w:type="dxa"/>
          </w:tcPr>
          <w:p w:rsidR="005C77C3" w:rsidRPr="005E3158" w:rsidRDefault="005C77C3" w:rsidP="00FB23A6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de preparare și distribuire a hranei pentru persoane în risc de sărăcie</w:t>
            </w:r>
            <w:r w:rsidRPr="005E3158">
              <w:rPr>
                <w:rFonts w:ascii="Times New Roman" w:eastAsia="Calibri" w:hAnsi="Times New Roman" w:cs="Times New Roman"/>
              </w:rPr>
              <w:t xml:space="preserve"> Cantina SocialăMobilă ”Mana”</w:t>
            </w:r>
          </w:p>
        </w:tc>
        <w:tc>
          <w:tcPr>
            <w:tcW w:w="1276" w:type="dxa"/>
          </w:tcPr>
          <w:p w:rsidR="005C77C3" w:rsidRPr="005E3158" w:rsidRDefault="005C77C3" w:rsidP="00886F62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5C77C3" w:rsidRPr="005E3158" w:rsidRDefault="005C77C3" w:rsidP="00886F62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DB0BD0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Pr="005E31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5E31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24" w:type="dxa"/>
          </w:tcPr>
          <w:p w:rsidR="005C77C3" w:rsidRPr="005E3158" w:rsidRDefault="005C77C3" w:rsidP="00DB0BD0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2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Fundaţia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Timișoara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‘89</w:t>
            </w:r>
          </w:p>
        </w:tc>
        <w:tc>
          <w:tcPr>
            <w:tcW w:w="3260" w:type="dxa"/>
          </w:tcPr>
          <w:p w:rsidR="005C77C3" w:rsidRDefault="005C77C3" w:rsidP="006250DC">
            <w:pPr>
              <w:pStyle w:val="NoSpacing"/>
              <w:jc w:val="both"/>
              <w:rPr>
                <w:rFonts w:ascii="Times New Roman" w:eastAsia="Calibri" w:hAnsi="Times New Roman"/>
              </w:rPr>
            </w:pPr>
            <w:r w:rsidRPr="00AA3538">
              <w:rPr>
                <w:rFonts w:ascii="Times New Roman" w:hAnsi="Times New Roman"/>
                <w:sz w:val="24"/>
                <w:szCs w:val="24"/>
              </w:rPr>
              <w:t>8790 CR - PFA - I</w:t>
            </w:r>
            <w:r w:rsidRPr="005E3158">
              <w:rPr>
                <w:rFonts w:ascii="Times New Roman" w:eastAsia="Calibri" w:hAnsi="Times New Roman"/>
              </w:rPr>
              <w:t xml:space="preserve"> </w:t>
            </w:r>
          </w:p>
          <w:p w:rsidR="005C77C3" w:rsidRPr="00AA3538" w:rsidRDefault="005C77C3" w:rsidP="006250D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538">
              <w:rPr>
                <w:rFonts w:ascii="Times New Roman" w:hAnsi="Times New Roman"/>
                <w:sz w:val="24"/>
                <w:szCs w:val="24"/>
              </w:rPr>
              <w:t>Centre rezidențiale de asistență și reintegrare socială pentru persoane fără adăpost</w:t>
            </w:r>
          </w:p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5C77C3" w:rsidRDefault="005C77C3" w:rsidP="00C20771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 w:cs="Times New Roman"/>
                <w:b/>
              </w:rPr>
              <w:t>Centre rezidențiale de îngrijire și asistență pentru persoanele fără adăpost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Centrul de găzduire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t>temporară a persoanelor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t>adulte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t>fără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t>adăpost</w:t>
            </w:r>
          </w:p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77C3" w:rsidRPr="005E3158" w:rsidRDefault="005C77C3" w:rsidP="00E23327">
            <w:pPr>
              <w:spacing w:afterAutospacing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5C77C3" w:rsidRPr="005E3158" w:rsidRDefault="005C77C3" w:rsidP="00E23327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persoane</w:t>
            </w:r>
          </w:p>
        </w:tc>
        <w:tc>
          <w:tcPr>
            <w:tcW w:w="1276" w:type="dxa"/>
          </w:tcPr>
          <w:p w:rsidR="005C77C3" w:rsidRPr="005E3158" w:rsidRDefault="005C77C3" w:rsidP="00E23327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5E3158">
              <w:rPr>
                <w:rFonts w:ascii="Times New Roman" w:hAnsi="Times New Roman" w:cs="Times New Roman"/>
              </w:rPr>
              <w:t xml:space="preserve">0.000 </w:t>
            </w:r>
          </w:p>
        </w:tc>
        <w:tc>
          <w:tcPr>
            <w:tcW w:w="1624" w:type="dxa"/>
          </w:tcPr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500 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432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Fundația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Umanitară Chosen România</w:t>
            </w:r>
          </w:p>
        </w:tc>
        <w:tc>
          <w:tcPr>
            <w:tcW w:w="3260" w:type="dxa"/>
          </w:tcPr>
          <w:p w:rsidR="005C77C3" w:rsidRDefault="005C77C3" w:rsidP="006250DC">
            <w:pPr>
              <w:pStyle w:val="ListParagraph"/>
              <w:spacing w:afterAutospacing="0"/>
              <w:ind w:left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/>
                <w:sz w:val="24"/>
                <w:szCs w:val="24"/>
              </w:rPr>
              <w:t>8891 CZ - C - II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6250DC">
            <w:pPr>
              <w:pStyle w:val="ListParagraph"/>
              <w:spacing w:afterAutospacing="0"/>
              <w:ind w:left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/>
                <w:sz w:val="24"/>
                <w:szCs w:val="24"/>
              </w:rPr>
              <w:t>Centre de zi pentru copii aflați în situație de risc de separare de părinți</w:t>
            </w:r>
          </w:p>
        </w:tc>
        <w:tc>
          <w:tcPr>
            <w:tcW w:w="3260" w:type="dxa"/>
          </w:tcPr>
          <w:p w:rsidR="005C77C3" w:rsidRDefault="005C77C3" w:rsidP="00C20771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 w:cs="Times New Roman"/>
                <w:b/>
                <w:sz w:val="24"/>
                <w:szCs w:val="24"/>
              </w:rPr>
              <w:t>Centre de zi pentru copii: copii în familie, copii separați sau în risc de separare de părinți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Centrul de Zi ”Casa Olarului”</w:t>
            </w:r>
          </w:p>
        </w:tc>
        <w:tc>
          <w:tcPr>
            <w:tcW w:w="1276" w:type="dxa"/>
          </w:tcPr>
          <w:p w:rsidR="005C77C3" w:rsidRPr="005E3158" w:rsidRDefault="005C77C3" w:rsidP="00E23327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31</w:t>
            </w:r>
          </w:p>
          <w:p w:rsidR="005C77C3" w:rsidRPr="005E3158" w:rsidRDefault="005C77C3" w:rsidP="00E23327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349.773</w:t>
            </w:r>
          </w:p>
        </w:tc>
        <w:tc>
          <w:tcPr>
            <w:tcW w:w="1624" w:type="dxa"/>
          </w:tcPr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432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Arhiepiscopia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Timișoara</w:t>
            </w:r>
          </w:p>
        </w:tc>
        <w:tc>
          <w:tcPr>
            <w:tcW w:w="3260" w:type="dxa"/>
          </w:tcPr>
          <w:p w:rsidR="005C77C3" w:rsidRDefault="005C77C3" w:rsidP="006250DC">
            <w:pPr>
              <w:pStyle w:val="ListParagraph"/>
              <w:spacing w:afterAutospacing="0"/>
              <w:ind w:left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/>
                <w:sz w:val="24"/>
                <w:szCs w:val="24"/>
              </w:rPr>
              <w:t>8891 CZ - C - II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6250DC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/>
                <w:sz w:val="24"/>
                <w:szCs w:val="24"/>
              </w:rPr>
              <w:t xml:space="preserve">Centre de zi pentru copii aflați în situație de risc de separare </w:t>
            </w:r>
            <w:r w:rsidRPr="00AA3538">
              <w:rPr>
                <w:rFonts w:ascii="Times New Roman" w:hAnsi="Times New Roman"/>
                <w:sz w:val="24"/>
                <w:szCs w:val="24"/>
              </w:rPr>
              <w:lastRenderedPageBreak/>
              <w:t>de părinți</w:t>
            </w:r>
          </w:p>
        </w:tc>
        <w:tc>
          <w:tcPr>
            <w:tcW w:w="3260" w:type="dxa"/>
          </w:tcPr>
          <w:p w:rsidR="005C77C3" w:rsidRDefault="005C77C3" w:rsidP="006250DC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AA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Centre de zi pentru copii: copii în familie, copii separați sau în risc de separare de </w:t>
            </w:r>
            <w:r w:rsidRPr="00AA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părinți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Centrul de Zi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t>pentru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</w:rPr>
              <w:t>copii ”Antimis”</w:t>
            </w:r>
          </w:p>
        </w:tc>
        <w:tc>
          <w:tcPr>
            <w:tcW w:w="1276" w:type="dxa"/>
          </w:tcPr>
          <w:p w:rsidR="005C77C3" w:rsidRPr="005E3158" w:rsidRDefault="005C77C3" w:rsidP="00E23327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lastRenderedPageBreak/>
              <w:t>25</w:t>
            </w:r>
          </w:p>
          <w:p w:rsidR="005C77C3" w:rsidRPr="005E3158" w:rsidRDefault="005C77C3" w:rsidP="00E23327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189.348</w:t>
            </w:r>
          </w:p>
        </w:tc>
        <w:tc>
          <w:tcPr>
            <w:tcW w:w="1624" w:type="dxa"/>
          </w:tcPr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5C77C3" w:rsidRPr="005E3158" w:rsidTr="005C77C3">
        <w:trPr>
          <w:jc w:val="center"/>
        </w:trPr>
        <w:tc>
          <w:tcPr>
            <w:tcW w:w="567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5E31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32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Asociația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Centrul Regional de Integrare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Socială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și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Dezvoltare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E3158">
              <w:rPr>
                <w:rFonts w:ascii="Times New Roman" w:eastAsia="Calibri" w:hAnsi="Times New Roman" w:cs="Times New Roman"/>
                <w:b/>
              </w:rPr>
              <w:t>Umană CRIS-DU Aeropagus</w:t>
            </w:r>
          </w:p>
        </w:tc>
        <w:tc>
          <w:tcPr>
            <w:tcW w:w="3260" w:type="dxa"/>
          </w:tcPr>
          <w:p w:rsidR="005C77C3" w:rsidRDefault="005C77C3" w:rsidP="00EF7C17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/>
              </w:rPr>
              <w:t>8899 CZ - D - 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EF7C17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>Centre de Zi</w:t>
            </w:r>
          </w:p>
        </w:tc>
        <w:tc>
          <w:tcPr>
            <w:tcW w:w="3260" w:type="dxa"/>
          </w:tcPr>
          <w:p w:rsidR="005C77C3" w:rsidRPr="005E3158" w:rsidRDefault="005C77C3" w:rsidP="0004072C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  <w:b/>
              </w:rPr>
              <w:t>Centre de zi pentru persoane adulte cu dizabilități</w:t>
            </w:r>
            <w:r w:rsidRPr="005E31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77C3" w:rsidRPr="005E3158" w:rsidRDefault="005C77C3" w:rsidP="0004072C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eastAsia="Calibri" w:hAnsi="Times New Roman" w:cs="Times New Roman"/>
              </w:rPr>
              <w:t xml:space="preserve">Centru de </w:t>
            </w:r>
            <w:r>
              <w:rPr>
                <w:rFonts w:ascii="Times New Roman" w:eastAsia="Calibri" w:hAnsi="Times New Roman" w:cs="Times New Roman"/>
              </w:rPr>
              <w:t xml:space="preserve">zi </w:t>
            </w:r>
            <w:r w:rsidRPr="0004072C">
              <w:rPr>
                <w:rFonts w:ascii="Times New Roman" w:eastAsia="Calibri" w:hAnsi="Times New Roman" w:cs="Times New Roman"/>
              </w:rPr>
              <w:t>CRIS-DU Aeropagus</w:t>
            </w:r>
            <w:r w:rsidRPr="005E3158">
              <w:rPr>
                <w:rFonts w:ascii="Times New Roman" w:eastAsia="Calibri" w:hAnsi="Times New Roman" w:cs="Times New Roman"/>
              </w:rPr>
              <w:t xml:space="preserve"> pentru</w:t>
            </w:r>
            <w:r>
              <w:rPr>
                <w:rFonts w:ascii="Times New Roman" w:eastAsia="Calibri" w:hAnsi="Times New Roman" w:cs="Times New Roman"/>
              </w:rPr>
              <w:t xml:space="preserve"> p</w:t>
            </w:r>
            <w:r w:rsidRPr="005E3158">
              <w:rPr>
                <w:rFonts w:ascii="Times New Roman" w:eastAsia="Calibri" w:hAnsi="Times New Roman" w:cs="Times New Roman"/>
              </w:rPr>
              <w:t>ersoane</w:t>
            </w:r>
            <w:r>
              <w:rPr>
                <w:rFonts w:ascii="Times New Roman" w:eastAsia="Calibri" w:hAnsi="Times New Roman" w:cs="Times New Roman"/>
              </w:rPr>
              <w:t xml:space="preserve"> s</w:t>
            </w:r>
            <w:r w:rsidRPr="005E3158">
              <w:rPr>
                <w:rFonts w:ascii="Times New Roman" w:eastAsia="Calibri" w:hAnsi="Times New Roman" w:cs="Times New Roman"/>
              </w:rPr>
              <w:t>eropozitive</w:t>
            </w:r>
          </w:p>
        </w:tc>
        <w:tc>
          <w:tcPr>
            <w:tcW w:w="1276" w:type="dxa"/>
          </w:tcPr>
          <w:p w:rsidR="005C77C3" w:rsidRPr="005E3158" w:rsidRDefault="005C77C3" w:rsidP="009F5403">
            <w:pPr>
              <w:spacing w:afterAutospacing="0"/>
              <w:jc w:val="center"/>
              <w:rPr>
                <w:rFonts w:ascii="Times New Roman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20</w:t>
            </w:r>
          </w:p>
          <w:p w:rsidR="005C77C3" w:rsidRPr="005E3158" w:rsidRDefault="005C77C3" w:rsidP="009F5403">
            <w:pPr>
              <w:spacing w:afterAutospacing="0"/>
              <w:jc w:val="left"/>
              <w:rPr>
                <w:rFonts w:ascii="Times New Roman" w:eastAsia="Calibri" w:hAnsi="Times New Roman" w:cs="Times New Roman"/>
              </w:rPr>
            </w:pPr>
            <w:r w:rsidRPr="005E3158">
              <w:rPr>
                <w:rFonts w:ascii="Times New Roman" w:hAnsi="Times New Roman" w:cs="Times New Roman"/>
              </w:rPr>
              <w:t>beneficiari</w:t>
            </w:r>
          </w:p>
        </w:tc>
        <w:tc>
          <w:tcPr>
            <w:tcW w:w="1276" w:type="dxa"/>
          </w:tcPr>
          <w:p w:rsidR="005C77C3" w:rsidRPr="005E3158" w:rsidRDefault="005C77C3" w:rsidP="00C20771">
            <w:pPr>
              <w:spacing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124.848</w:t>
            </w:r>
          </w:p>
        </w:tc>
        <w:tc>
          <w:tcPr>
            <w:tcW w:w="1624" w:type="dxa"/>
          </w:tcPr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5C77C3" w:rsidRPr="005E3158" w:rsidTr="005C77C3">
        <w:trPr>
          <w:jc w:val="center"/>
        </w:trPr>
        <w:tc>
          <w:tcPr>
            <w:tcW w:w="10519" w:type="dxa"/>
            <w:gridSpan w:val="4"/>
          </w:tcPr>
          <w:p w:rsidR="005C77C3" w:rsidRPr="005E3158" w:rsidRDefault="005C77C3" w:rsidP="00F944AD">
            <w:pPr>
              <w:spacing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276" w:type="dxa"/>
          </w:tcPr>
          <w:p w:rsidR="005C77C3" w:rsidRPr="005E3158" w:rsidRDefault="005C77C3" w:rsidP="00D51B34">
            <w:pPr>
              <w:spacing w:afterAutospacing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3158">
              <w:rPr>
                <w:rFonts w:ascii="Times New Roman" w:eastAsia="Calibri" w:hAnsi="Times New Roman" w:cs="Times New Roman"/>
                <w:b/>
              </w:rPr>
              <w:t>73</w:t>
            </w: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Pr="005E3158">
              <w:rPr>
                <w:rFonts w:ascii="Times New Roman" w:eastAsia="Calibri" w:hAnsi="Times New Roman" w:cs="Times New Roman"/>
                <w:b/>
              </w:rPr>
              <w:t xml:space="preserve"> beneficiari</w:t>
            </w:r>
          </w:p>
        </w:tc>
        <w:tc>
          <w:tcPr>
            <w:tcW w:w="1276" w:type="dxa"/>
          </w:tcPr>
          <w:p w:rsidR="005C77C3" w:rsidRPr="005E3158" w:rsidRDefault="005C77C3" w:rsidP="00D51B34">
            <w:pPr>
              <w:spacing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5E31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099</w:t>
            </w:r>
            <w:r w:rsidRPr="005E31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367</w:t>
            </w:r>
            <w:r w:rsidRPr="005E3158">
              <w:rPr>
                <w:rFonts w:ascii="Times New Roman" w:hAnsi="Times New Roman" w:cs="Times New Roman"/>
                <w:b/>
              </w:rPr>
              <w:t xml:space="preserve"> lei/an</w:t>
            </w:r>
          </w:p>
        </w:tc>
        <w:tc>
          <w:tcPr>
            <w:tcW w:w="1624" w:type="dxa"/>
          </w:tcPr>
          <w:p w:rsidR="005C77C3" w:rsidRPr="005E3158" w:rsidRDefault="005C77C3" w:rsidP="00C20771">
            <w:pPr>
              <w:spacing w:afterAutospacing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397C9B" w:rsidRDefault="00397C9B" w:rsidP="00FB23A6">
      <w:pPr>
        <w:autoSpaceDE w:val="0"/>
        <w:autoSpaceDN w:val="0"/>
        <w:adjustRightInd w:val="0"/>
        <w:spacing w:after="0" w:afterAutospacing="0"/>
        <w:contextualSpacing/>
        <w:rPr>
          <w:rFonts w:ascii="Arial" w:eastAsia="Calibri" w:hAnsi="Arial" w:cs="Arial"/>
          <w:color w:val="00B050"/>
          <w:sz w:val="18"/>
          <w:szCs w:val="18"/>
          <w:lang w:val="en-US"/>
        </w:rPr>
      </w:pPr>
    </w:p>
    <w:p w:rsidR="00895C79" w:rsidRDefault="00895C79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Pr="00153B3E" w:rsidRDefault="00153B3E" w:rsidP="00153B3E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eastAsia="Calibri" w:hAnsi="Times New Roman" w:cs="Times New Roman"/>
          <w:lang w:val="en-US"/>
        </w:rPr>
      </w:pPr>
      <w:proofErr w:type="spellStart"/>
      <w:r w:rsidRPr="00153B3E">
        <w:rPr>
          <w:rFonts w:ascii="Times New Roman" w:eastAsia="Calibri" w:hAnsi="Times New Roman" w:cs="Times New Roman"/>
          <w:lang w:val="en-US"/>
        </w:rPr>
        <w:t>Secretar</w:t>
      </w:r>
      <w:proofErr w:type="spellEnd"/>
    </w:p>
    <w:p w:rsidR="00153B3E" w:rsidRPr="00153B3E" w:rsidRDefault="00153B3E" w:rsidP="00153B3E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eastAsia="Calibri" w:hAnsi="Times New Roman" w:cs="Times New Roman"/>
          <w:lang w:val="en-US"/>
        </w:rPr>
      </w:pPr>
      <w:proofErr w:type="spellStart"/>
      <w:r w:rsidRPr="00153B3E">
        <w:rPr>
          <w:rFonts w:ascii="Times New Roman" w:eastAsia="Calibri" w:hAnsi="Times New Roman" w:cs="Times New Roman"/>
          <w:lang w:val="en-US"/>
        </w:rPr>
        <w:t>Sorina</w:t>
      </w:r>
      <w:proofErr w:type="spellEnd"/>
      <w:r w:rsidRPr="00153B3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153B3E">
        <w:rPr>
          <w:rFonts w:ascii="Times New Roman" w:eastAsia="Calibri" w:hAnsi="Times New Roman" w:cs="Times New Roman"/>
          <w:lang w:val="en-US"/>
        </w:rPr>
        <w:t>Muthi</w:t>
      </w:r>
      <w:proofErr w:type="spellEnd"/>
    </w:p>
    <w:p w:rsidR="00153B3E" w:rsidRPr="00153B3E" w:rsidRDefault="00153B3E" w:rsidP="00153B3E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eastAsia="Calibri" w:hAnsi="Times New Roman" w:cs="Times New Roman"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153B3E" w:rsidRDefault="00153B3E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895C79" w:rsidRDefault="00895C79" w:rsidP="00FB23A6">
      <w:pPr>
        <w:autoSpaceDE w:val="0"/>
        <w:autoSpaceDN w:val="0"/>
        <w:adjustRightInd w:val="0"/>
        <w:spacing w:after="0" w:afterAutospacing="0"/>
        <w:contextualSpacing/>
        <w:rPr>
          <w:rFonts w:ascii="Times New Roman" w:eastAsia="Calibri" w:hAnsi="Times New Roman" w:cs="Times New Roman"/>
          <w:b/>
          <w:lang w:val="en-US"/>
        </w:rPr>
      </w:pPr>
    </w:p>
    <w:p w:rsidR="00F944AD" w:rsidRDefault="00F944AD" w:rsidP="00FF27DF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lastRenderedPageBreak/>
        <w:t>COMISIA DE EVALUARE ȘI SELECȚIONARE A ORGANIZAȚIILOR ȘI FUNDAȚIILOR CARE POT PRIMI SUBVENȚII DE LA BUGETUL LOCAL ÎN BAZA LEGII NR.34/1998</w:t>
      </w:r>
    </w:p>
    <w:p w:rsidR="00FF27DF" w:rsidRDefault="00FF27DF" w:rsidP="00FF27DF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FF27DF" w:rsidRDefault="00FF27DF" w:rsidP="00FF27DF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F944AD" w:rsidRDefault="00F944AD" w:rsidP="00F944AD">
      <w:pPr>
        <w:autoSpaceDE w:val="0"/>
        <w:autoSpaceDN w:val="0"/>
        <w:adjustRightInd w:val="0"/>
        <w:spacing w:after="0" w:afterAutospacing="0"/>
        <w:contextualSpacing/>
        <w:jc w:val="left"/>
        <w:rPr>
          <w:rFonts w:ascii="Times New Roman" w:eastAsia="Calibri" w:hAnsi="Times New Roman" w:cs="Times New Roman"/>
          <w:b/>
          <w:lang w:val="en-US"/>
        </w:rPr>
      </w:pP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023EA">
        <w:rPr>
          <w:rFonts w:ascii="Times New Roman" w:hAnsi="Times New Roman" w:cs="Times New Roman"/>
          <w:sz w:val="24"/>
          <w:szCs w:val="24"/>
        </w:rPr>
        <w:t xml:space="preserve">Președinte comisie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23EA">
        <w:rPr>
          <w:rFonts w:ascii="Times New Roman" w:hAnsi="Times New Roman" w:cs="Times New Roman"/>
          <w:sz w:val="24"/>
          <w:szCs w:val="24"/>
        </w:rPr>
        <w:t>Secretar</w:t>
      </w: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023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Imre Farkas</w:t>
      </w:r>
      <w:r w:rsidRPr="00B02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Sorina Muthi</w:t>
      </w: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23EA">
        <w:rPr>
          <w:rFonts w:ascii="Times New Roman" w:hAnsi="Times New Roman" w:cs="Times New Roman"/>
          <w:sz w:val="24"/>
          <w:szCs w:val="24"/>
        </w:rPr>
        <w:t>Membrii comisiei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BCD" w:rsidRPr="00B023EA" w:rsidRDefault="00165BCD" w:rsidP="00165BCD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65BCD" w:rsidRPr="00B840EC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>Luminița ȚUNDREA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BCD" w:rsidRPr="00B840EC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>Adelina- Larissa TÎRZIU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BCD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 xml:space="preserve">Gabriela- Cristina CURUȚ </w:t>
      </w:r>
    </w:p>
    <w:p w:rsidR="00165BCD" w:rsidRPr="00B840EC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 xml:space="preserve">Mihaela BUZILĂ-PETRESCU </w:t>
      </w:r>
    </w:p>
    <w:p w:rsidR="00165BCD" w:rsidRPr="00B840EC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 xml:space="preserve">Daniela LUNG </w:t>
      </w:r>
    </w:p>
    <w:p w:rsidR="00165BCD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 xml:space="preserve">Gabriela RĂMNEANȚU </w:t>
      </w:r>
    </w:p>
    <w:p w:rsidR="000F2268" w:rsidRDefault="000F2268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Angela CIUPA-RAD</w:t>
      </w:r>
    </w:p>
    <w:p w:rsidR="00165BCD" w:rsidRPr="00B023EA" w:rsidRDefault="00165BCD" w:rsidP="00165BCD">
      <w:pPr>
        <w:pStyle w:val="ListParagraph"/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B840EC">
        <w:rPr>
          <w:rFonts w:ascii="Times New Roman" w:hAnsi="Times New Roman" w:cs="Times New Roman"/>
          <w:sz w:val="24"/>
          <w:szCs w:val="24"/>
        </w:rPr>
        <w:t>Emese ESZTERO</w:t>
      </w:r>
    </w:p>
    <w:p w:rsidR="00FF27DF" w:rsidRPr="00FF27DF" w:rsidRDefault="00FF27DF" w:rsidP="00165BCD">
      <w:pPr>
        <w:autoSpaceDE w:val="0"/>
        <w:autoSpaceDN w:val="0"/>
        <w:adjustRightInd w:val="0"/>
        <w:spacing w:after="0" w:afterAutospacing="0"/>
        <w:contextualSpacing/>
        <w:jc w:val="left"/>
        <w:rPr>
          <w:rFonts w:ascii="Times New Roman" w:hAnsi="Times New Roman" w:cs="Times New Roman"/>
        </w:rPr>
      </w:pPr>
    </w:p>
    <w:sectPr w:rsidR="00FF27DF" w:rsidRPr="00FF27DF" w:rsidSect="000412A1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F88"/>
    <w:multiLevelType w:val="hybridMultilevel"/>
    <w:tmpl w:val="4AD2C5C6"/>
    <w:lvl w:ilvl="0" w:tplc="1760F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14661"/>
    <w:multiLevelType w:val="hybridMultilevel"/>
    <w:tmpl w:val="14602C04"/>
    <w:lvl w:ilvl="0" w:tplc="F544E43A">
      <w:start w:val="2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C64440"/>
    <w:multiLevelType w:val="hybridMultilevel"/>
    <w:tmpl w:val="D8E2DBD8"/>
    <w:lvl w:ilvl="0" w:tplc="E3AA6E74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30F0A"/>
    <w:multiLevelType w:val="hybridMultilevel"/>
    <w:tmpl w:val="4938765E"/>
    <w:lvl w:ilvl="0" w:tplc="0C1ABE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14B6A"/>
    <w:multiLevelType w:val="hybridMultilevel"/>
    <w:tmpl w:val="9488A73C"/>
    <w:lvl w:ilvl="0" w:tplc="8520A4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81444"/>
    <w:multiLevelType w:val="hybridMultilevel"/>
    <w:tmpl w:val="D03C3C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46C3A"/>
    <w:multiLevelType w:val="multilevel"/>
    <w:tmpl w:val="BED43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C37CD0"/>
    <w:multiLevelType w:val="hybridMultilevel"/>
    <w:tmpl w:val="F02C81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0414B"/>
    <w:multiLevelType w:val="hybridMultilevel"/>
    <w:tmpl w:val="321A74EC"/>
    <w:lvl w:ilvl="0" w:tplc="9312C0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479AF"/>
    <w:multiLevelType w:val="hybridMultilevel"/>
    <w:tmpl w:val="13248C8C"/>
    <w:lvl w:ilvl="0" w:tplc="B958D3C8">
      <w:start w:val="4"/>
      <w:numFmt w:val="bullet"/>
      <w:lvlText w:val="-"/>
      <w:lvlJc w:val="left"/>
      <w:pPr>
        <w:ind w:left="1082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24AB"/>
    <w:rsid w:val="0004072C"/>
    <w:rsid w:val="000412A1"/>
    <w:rsid w:val="0005770A"/>
    <w:rsid w:val="000C5FE9"/>
    <w:rsid w:val="000E22D6"/>
    <w:rsid w:val="000F2268"/>
    <w:rsid w:val="00153B3E"/>
    <w:rsid w:val="0016393D"/>
    <w:rsid w:val="00165BCD"/>
    <w:rsid w:val="001C23C2"/>
    <w:rsid w:val="00231B9C"/>
    <w:rsid w:val="0023445A"/>
    <w:rsid w:val="002B684A"/>
    <w:rsid w:val="00397C9B"/>
    <w:rsid w:val="003C03AA"/>
    <w:rsid w:val="003D29AA"/>
    <w:rsid w:val="003D4C4B"/>
    <w:rsid w:val="004024AB"/>
    <w:rsid w:val="00452682"/>
    <w:rsid w:val="004B746E"/>
    <w:rsid w:val="004D17E3"/>
    <w:rsid w:val="004D5D11"/>
    <w:rsid w:val="004D6FAE"/>
    <w:rsid w:val="004E5A76"/>
    <w:rsid w:val="005640C2"/>
    <w:rsid w:val="005B037A"/>
    <w:rsid w:val="005C77C3"/>
    <w:rsid w:val="005E3158"/>
    <w:rsid w:val="005E5984"/>
    <w:rsid w:val="006250DC"/>
    <w:rsid w:val="006849F9"/>
    <w:rsid w:val="006D07C7"/>
    <w:rsid w:val="0071691A"/>
    <w:rsid w:val="0074729C"/>
    <w:rsid w:val="00772D2A"/>
    <w:rsid w:val="007C4106"/>
    <w:rsid w:val="00843E35"/>
    <w:rsid w:val="00886F62"/>
    <w:rsid w:val="00887058"/>
    <w:rsid w:val="00895C79"/>
    <w:rsid w:val="008B507F"/>
    <w:rsid w:val="008D07FF"/>
    <w:rsid w:val="00932490"/>
    <w:rsid w:val="009356A5"/>
    <w:rsid w:val="009B3D13"/>
    <w:rsid w:val="009F3B87"/>
    <w:rsid w:val="009F5403"/>
    <w:rsid w:val="00A77D18"/>
    <w:rsid w:val="00AC2380"/>
    <w:rsid w:val="00AF5805"/>
    <w:rsid w:val="00B33EF4"/>
    <w:rsid w:val="00B62080"/>
    <w:rsid w:val="00B7390B"/>
    <w:rsid w:val="00BA65B1"/>
    <w:rsid w:val="00BE4C1F"/>
    <w:rsid w:val="00C20771"/>
    <w:rsid w:val="00C25CEA"/>
    <w:rsid w:val="00C3608B"/>
    <w:rsid w:val="00C92F42"/>
    <w:rsid w:val="00CA112E"/>
    <w:rsid w:val="00CE1C19"/>
    <w:rsid w:val="00D14D69"/>
    <w:rsid w:val="00D51B34"/>
    <w:rsid w:val="00D5303F"/>
    <w:rsid w:val="00D7516C"/>
    <w:rsid w:val="00DB0BD0"/>
    <w:rsid w:val="00DD669A"/>
    <w:rsid w:val="00DE5FC4"/>
    <w:rsid w:val="00E027EC"/>
    <w:rsid w:val="00E23327"/>
    <w:rsid w:val="00E55099"/>
    <w:rsid w:val="00E92B03"/>
    <w:rsid w:val="00EF7C17"/>
    <w:rsid w:val="00F41309"/>
    <w:rsid w:val="00F55535"/>
    <w:rsid w:val="00F6387E"/>
    <w:rsid w:val="00F83E88"/>
    <w:rsid w:val="00F944AD"/>
    <w:rsid w:val="00FB23A6"/>
    <w:rsid w:val="00FC6D0B"/>
    <w:rsid w:val="00FF27DF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4A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EF4"/>
    <w:pPr>
      <w:ind w:left="720"/>
      <w:contextualSpacing/>
    </w:pPr>
  </w:style>
  <w:style w:type="paragraph" w:styleId="NoSpacing">
    <w:name w:val="No Spacing"/>
    <w:uiPriority w:val="1"/>
    <w:qFormat/>
    <w:rsid w:val="00B62080"/>
    <w:pPr>
      <w:spacing w:after="0" w:afterAutospacing="0"/>
      <w:jc w:val="left"/>
    </w:pPr>
    <w:rPr>
      <w:rFonts w:ascii="Calibri" w:eastAsia="Times New Roman" w:hAnsi="Calibri" w:cs="Times New Roman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4A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94DD-7308-4BAA-BFEE-B6012497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735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Ciupa-Rad</dc:creator>
  <cp:lastModifiedBy>user</cp:lastModifiedBy>
  <cp:revision>15</cp:revision>
  <cp:lastPrinted>2017-01-04T10:41:00Z</cp:lastPrinted>
  <dcterms:created xsi:type="dcterms:W3CDTF">2016-12-20T11:26:00Z</dcterms:created>
  <dcterms:modified xsi:type="dcterms:W3CDTF">2017-01-13T06:35:00Z</dcterms:modified>
</cp:coreProperties>
</file>